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562720" w:rsidRDefault="00562720" w:rsidP="00FF0A81">
            <w:pPr>
              <w:jc w:val="both"/>
              <w:rPr>
                <w:rFonts w:eastAsia="Times New Roman"/>
                <w:b/>
                <w:sz w:val="20"/>
                <w:szCs w:val="20"/>
                <w:lang w:val="es-MX"/>
              </w:rPr>
            </w:pPr>
            <w:r w:rsidRPr="00562720">
              <w:rPr>
                <w:lang w:val="es-MX"/>
              </w:rPr>
              <w:t>L</w:t>
            </w:r>
            <w:r w:rsidRPr="00FF0A81">
              <w:rPr>
                <w:lang w:val="es-MX"/>
              </w:rPr>
              <w:t xml:space="preserve">levar el </w:t>
            </w:r>
            <w:r w:rsidRPr="00562720">
              <w:rPr>
                <w:lang w:val="es-MX"/>
              </w:rPr>
              <w:t>registro y control de los participantes en el conversatorio revista contemporánea, con el tema titulado “¿Hacia dónde va la 4t?”</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both"/>
              <w:rPr>
                <w:lang w:val="es-MX"/>
              </w:rPr>
            </w:pPr>
            <w:r w:rsidRPr="0025008F">
              <w:rPr>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562720" w:rsidRDefault="00562720" w:rsidP="0025008F">
      <w:pPr>
        <w:pStyle w:val="NormalWeb"/>
        <w:numPr>
          <w:ilvl w:val="0"/>
          <w:numId w:val="20"/>
        </w:numPr>
        <w:jc w:val="both"/>
        <w:rPr>
          <w:lang w:val="es-MX"/>
        </w:rPr>
      </w:pPr>
      <w:r>
        <w:rPr>
          <w:lang w:val="es-MX"/>
        </w:rPr>
        <w:t>L</w:t>
      </w:r>
      <w:r w:rsidRPr="00FF0A81">
        <w:rPr>
          <w:lang w:val="es-MX"/>
        </w:rPr>
        <w:t xml:space="preserve">levar el </w:t>
      </w:r>
      <w:r w:rsidRPr="00562720">
        <w:rPr>
          <w:lang w:val="es-MX"/>
        </w:rPr>
        <w:t>registro y control de los participantes en el conversatorio revista contemporánea, con el tema titulado “¿Hacia dónde va la 4t?”</w:t>
      </w:r>
    </w:p>
    <w:p w:rsidR="0025008F" w:rsidRDefault="0025008F" w:rsidP="0025008F">
      <w:pPr>
        <w:pStyle w:val="NormalWeb"/>
        <w:numPr>
          <w:ilvl w:val="0"/>
          <w:numId w:val="20"/>
        </w:numPr>
        <w:jc w:val="both"/>
        <w:rPr>
          <w:lang w:val="es-MX"/>
        </w:rPr>
      </w:pPr>
      <w:r w:rsidRPr="0025008F">
        <w:rPr>
          <w:lang w:val="es-MX"/>
        </w:rPr>
        <w:t>Envío de información relacionada con los eventos académicos futuros que se realicen en la Dirección de Estudios Históricos del INAH</w:t>
      </w:r>
    </w:p>
    <w:p w:rsidR="001B6155" w:rsidRPr="001B6155" w:rsidRDefault="001B6155" w:rsidP="0025008F">
      <w:pPr>
        <w:pStyle w:val="NormalWeb"/>
        <w:jc w:val="both"/>
        <w:rPr>
          <w:lang w:val="es-MX"/>
        </w:rPr>
      </w:pPr>
      <w:r w:rsidRPr="001B6155">
        <w:rPr>
          <w:lang w:val="es-MX"/>
        </w:rPr>
        <w:t xml:space="preserve">Para llevar a cabo las finalidades descritas en el presente aviso de privacidad, se solicitarán los siguientes datos personales: </w:t>
      </w:r>
    </w:p>
    <w:p w:rsidR="000D49DC" w:rsidRPr="000D49DC" w:rsidRDefault="000D49DC" w:rsidP="000D49DC">
      <w:pPr>
        <w:pStyle w:val="Prrafodelista"/>
        <w:numPr>
          <w:ilvl w:val="0"/>
          <w:numId w:val="19"/>
        </w:numPr>
        <w:jc w:val="both"/>
        <w:rPr>
          <w:b/>
        </w:rPr>
      </w:pPr>
      <w:r w:rsidRPr="000D49DC">
        <w:rPr>
          <w:b/>
        </w:rPr>
        <w:t>N</w:t>
      </w:r>
      <w:r w:rsidRPr="000D49DC">
        <w:rPr>
          <w:b/>
        </w:rPr>
        <w:t xml:space="preserve">ombre completo del participante, número telefónico y correo electrónico personal, institución de proveniencia y firma.  </w:t>
      </w:r>
    </w:p>
    <w:p w:rsidR="0025008F" w:rsidRPr="00FF0A81" w:rsidRDefault="0025008F" w:rsidP="0025008F">
      <w:pPr>
        <w:spacing w:before="100" w:beforeAutospacing="1" w:after="100" w:afterAutospacing="1"/>
        <w:jc w:val="both"/>
        <w:rPr>
          <w:rFonts w:eastAsia="Times New Roman"/>
          <w:lang w:val="es-MX"/>
        </w:rPr>
      </w:pPr>
      <w:r w:rsidRPr="0025008F">
        <w:rPr>
          <w:rFonts w:eastAsia="Times New Roman"/>
          <w:lang w:val="es-MX"/>
        </w:rPr>
        <w:lastRenderedPageBreak/>
        <w:t xml:space="preserve">De manera adicional, los datos recabados se utilizarán para generar estadísticas e informes. </w:t>
      </w:r>
      <w:r w:rsidRPr="00FF0A81">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F0A81">
        <w:t xml:space="preserve"> 16</w:t>
      </w:r>
      <w:r w:rsidR="0025008F">
        <w:t>/04</w:t>
      </w:r>
      <w:r>
        <w:t>/2019</w:t>
      </w:r>
    </w:p>
    <w:p w:rsidR="001A7DB0" w:rsidRPr="001B6155" w:rsidRDefault="001A7DB0" w:rsidP="001B6155">
      <w:pPr>
        <w:jc w:val="both"/>
      </w:pPr>
      <w:bookmarkStart w:id="0" w:name="_GoBack"/>
      <w:bookmarkEnd w:id="0"/>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87D" w:rsidRDefault="00F4787D">
      <w:pPr>
        <w:spacing w:after="0"/>
      </w:pPr>
      <w:r>
        <w:separator/>
      </w:r>
    </w:p>
  </w:endnote>
  <w:endnote w:type="continuationSeparator" w:id="0">
    <w:p w:rsidR="00F4787D" w:rsidRDefault="00F47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4787D"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4787D"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87D" w:rsidRDefault="00F4787D">
      <w:pPr>
        <w:spacing w:after="0"/>
      </w:pPr>
      <w:r>
        <w:separator/>
      </w:r>
    </w:p>
  </w:footnote>
  <w:footnote w:type="continuationSeparator" w:id="0">
    <w:p w:rsidR="00F4787D" w:rsidRDefault="00F478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4787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F4787D">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4787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CFCC709A"/>
    <w:lvl w:ilvl="0" w:tplc="64F4698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D49DC"/>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42694B"/>
    <w:rsid w:val="0042781A"/>
    <w:rsid w:val="004C5565"/>
    <w:rsid w:val="00537BA8"/>
    <w:rsid w:val="00562720"/>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 w:val="00F4787D"/>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889EED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2019-04-16T15:28:00Z</dcterms:created>
  <dcterms:modified xsi:type="dcterms:W3CDTF">2019-04-16T15:28:00Z</dcterms:modified>
</cp:coreProperties>
</file>